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2694"/>
        <w:gridCol w:w="6988"/>
      </w:tblGrid>
      <w:tr w:rsidR="006C404C" w:rsidTr="00E310DC">
        <w:trPr>
          <w:trHeight w:val="264"/>
        </w:trPr>
        <w:tc>
          <w:tcPr>
            <w:tcW w:w="96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9061C" w:rsidRDefault="0089061C" w:rsidP="006C404C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INFORMAÇÕES GERAIS</w:t>
            </w:r>
          </w:p>
        </w:tc>
      </w:tr>
      <w:tr w:rsidR="0089061C" w:rsidTr="00E310DC">
        <w:trPr>
          <w:trHeight w:val="268"/>
        </w:trPr>
        <w:tc>
          <w:tcPr>
            <w:tcW w:w="2694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Período de realização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E310DC">
        <w:trPr>
          <w:trHeight w:val="201"/>
        </w:trPr>
        <w:tc>
          <w:tcPr>
            <w:tcW w:w="2694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Tipo de </w:t>
            </w:r>
            <w:r w:rsidR="006C404C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uditoria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Auditoria Interna do Sistema de Gestão da Qualidade</w:t>
            </w:r>
          </w:p>
        </w:tc>
      </w:tr>
      <w:tr w:rsidR="0089061C" w:rsidTr="00E310DC">
        <w:trPr>
          <w:trHeight w:val="122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Escopo</w:t>
            </w:r>
          </w:p>
        </w:tc>
        <w:tc>
          <w:tcPr>
            <w:tcW w:w="6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6C404C">
        <w:trPr>
          <w:trHeight w:val="181"/>
        </w:trPr>
        <w:tc>
          <w:tcPr>
            <w:tcW w:w="968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E310DC">
        <w:trPr>
          <w:trHeight w:val="202"/>
        </w:trPr>
        <w:tc>
          <w:tcPr>
            <w:tcW w:w="96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9061C" w:rsidRDefault="0089061C" w:rsidP="006C404C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EQUIPE AUDITORA</w:t>
            </w:r>
          </w:p>
        </w:tc>
      </w:tr>
      <w:tr w:rsidR="0089061C" w:rsidTr="00E310DC">
        <w:trPr>
          <w:trHeight w:val="219"/>
        </w:trPr>
        <w:tc>
          <w:tcPr>
            <w:tcW w:w="2694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Auditor </w:t>
            </w:r>
            <w:r w:rsidR="006C404C">
              <w:rPr>
                <w:rFonts w:ascii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íder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E310DC">
        <w:trPr>
          <w:trHeight w:val="224"/>
        </w:trPr>
        <w:tc>
          <w:tcPr>
            <w:tcW w:w="2694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Auditores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6C404C">
        <w:trPr>
          <w:trHeight w:val="181"/>
        </w:trPr>
        <w:tc>
          <w:tcPr>
            <w:tcW w:w="968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E310DC">
        <w:trPr>
          <w:trHeight w:val="220"/>
        </w:trPr>
        <w:tc>
          <w:tcPr>
            <w:tcW w:w="96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9061C" w:rsidRDefault="0089061C" w:rsidP="006C404C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DOCUMENTAÇÃO DE REFERÊNCIA</w:t>
            </w:r>
          </w:p>
        </w:tc>
      </w:tr>
      <w:tr w:rsidR="0089061C" w:rsidTr="00E310DC">
        <w:trPr>
          <w:trHeight w:val="238"/>
        </w:trPr>
        <w:tc>
          <w:tcPr>
            <w:tcW w:w="2694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Norma(s)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E310DC">
        <w:trPr>
          <w:trHeight w:val="171"/>
        </w:trPr>
        <w:tc>
          <w:tcPr>
            <w:tcW w:w="2694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Documentos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6C404C">
        <w:trPr>
          <w:trHeight w:val="181"/>
        </w:trPr>
        <w:tc>
          <w:tcPr>
            <w:tcW w:w="968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E310DC">
        <w:trPr>
          <w:trHeight w:val="251"/>
        </w:trPr>
        <w:tc>
          <w:tcPr>
            <w:tcW w:w="96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9061C" w:rsidRDefault="0089061C" w:rsidP="006C404C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INFORMAÇÕES GERAIS DA AUDITORIA</w:t>
            </w:r>
          </w:p>
        </w:tc>
      </w:tr>
      <w:tr w:rsidR="0089061C" w:rsidTr="00E310DC">
        <w:trPr>
          <w:trHeight w:val="242"/>
        </w:trPr>
        <w:tc>
          <w:tcPr>
            <w:tcW w:w="2694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Representante da </w:t>
            </w:r>
            <w:r w:rsidR="006C404C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ireção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E310DC">
        <w:trPr>
          <w:trHeight w:val="117"/>
        </w:trPr>
        <w:tc>
          <w:tcPr>
            <w:tcW w:w="2694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Processos </w:t>
            </w:r>
            <w:r w:rsidR="006C404C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uditados</w:t>
            </w:r>
          </w:p>
        </w:tc>
        <w:tc>
          <w:tcPr>
            <w:tcW w:w="6988" w:type="dxa"/>
            <w:shd w:val="clear" w:color="auto" w:fill="auto"/>
            <w:vAlign w:val="center"/>
          </w:tcPr>
          <w:p w:rsidR="0089061C" w:rsidRDefault="0089061C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9061C" w:rsidTr="006C404C">
        <w:trPr>
          <w:trHeight w:val="340"/>
        </w:trPr>
        <w:tc>
          <w:tcPr>
            <w:tcW w:w="9682" w:type="dxa"/>
            <w:gridSpan w:val="2"/>
            <w:shd w:val="clear" w:color="auto" w:fill="auto"/>
            <w:vAlign w:val="center"/>
          </w:tcPr>
          <w:p w:rsidR="0089061C" w:rsidRDefault="006C404C" w:rsidP="006C404C">
            <w:pPr>
              <w:pStyle w:val="Texto-Corp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Obs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: </w:t>
            </w:r>
            <w:r w:rsidR="0089061C">
              <w:rPr>
                <w:rFonts w:ascii="Calibri" w:hAnsi="Calibri" w:cs="Calibri"/>
                <w:bCs/>
                <w:iCs/>
                <w:sz w:val="22"/>
                <w:szCs w:val="22"/>
              </w:rPr>
              <w:t>A auditoria se dará por amostragem, podendo existir alguma não</w:t>
            </w:r>
            <w:r w:rsidR="00B1537F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="0089061C">
              <w:rPr>
                <w:rFonts w:ascii="Calibri" w:hAnsi="Calibri" w:cs="Calibri"/>
                <w:bCs/>
                <w:iCs/>
                <w:sz w:val="22"/>
                <w:szCs w:val="22"/>
              </w:rPr>
              <w:t>conformidade não observada pela equipe auditora.</w:t>
            </w:r>
          </w:p>
        </w:tc>
      </w:tr>
    </w:tbl>
    <w:p w:rsidR="0089061C" w:rsidRDefault="0089061C" w:rsidP="0089061C">
      <w:pPr>
        <w:pStyle w:val="Texto-Corpo"/>
        <w:rPr>
          <w:rFonts w:ascii="Calibri" w:hAnsi="Calibri" w:cs="Calibri"/>
          <w:sz w:val="22"/>
          <w:szCs w:val="22"/>
        </w:rPr>
      </w:pPr>
    </w:p>
    <w:p w:rsidR="0089061C" w:rsidRDefault="0089061C" w:rsidP="0089061C">
      <w:pPr>
        <w:pStyle w:val="Texto-Corp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1877"/>
        <w:gridCol w:w="2433"/>
        <w:gridCol w:w="3261"/>
        <w:gridCol w:w="2035"/>
      </w:tblGrid>
      <w:tr w:rsidR="00863663" w:rsidTr="00E310DC">
        <w:trPr>
          <w:trHeight w:val="139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63663" w:rsidRDefault="00863663" w:rsidP="006C404C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Planejamento – Dia 1</w:t>
            </w:r>
          </w:p>
        </w:tc>
      </w:tr>
      <w:tr w:rsidR="00863663" w:rsidTr="00E310DC">
        <w:trPr>
          <w:trHeight w:val="144"/>
        </w:trPr>
        <w:tc>
          <w:tcPr>
            <w:tcW w:w="1877" w:type="dxa"/>
            <w:shd w:val="clear" w:color="auto" w:fill="D9D9D9"/>
            <w:vAlign w:val="center"/>
          </w:tcPr>
          <w:p w:rsidR="00863663" w:rsidRDefault="00863663" w:rsidP="00A52E3A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Horário</w:t>
            </w:r>
          </w:p>
        </w:tc>
        <w:tc>
          <w:tcPr>
            <w:tcW w:w="2433" w:type="dxa"/>
            <w:shd w:val="clear" w:color="auto" w:fill="D9D9D9"/>
            <w:vAlign w:val="center"/>
          </w:tcPr>
          <w:p w:rsidR="00863663" w:rsidRDefault="00863663" w:rsidP="00A52E3A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Auditor(es)</w:t>
            </w:r>
          </w:p>
        </w:tc>
        <w:tc>
          <w:tcPr>
            <w:tcW w:w="3261" w:type="dxa"/>
            <w:shd w:val="clear" w:color="auto" w:fill="D9D9D9"/>
            <w:vAlign w:val="center"/>
          </w:tcPr>
          <w:p w:rsidR="00863663" w:rsidRDefault="00863663" w:rsidP="00A52E3A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Processo / Área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863663" w:rsidRDefault="00863663" w:rsidP="00A52E3A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Responsável</w:t>
            </w:r>
          </w:p>
        </w:tc>
      </w:tr>
      <w:tr w:rsidR="00863663" w:rsidTr="00E310DC">
        <w:trPr>
          <w:trHeight w:val="147"/>
        </w:trPr>
        <w:tc>
          <w:tcPr>
            <w:tcW w:w="1877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63" w:rsidTr="00E310DC">
        <w:trPr>
          <w:trHeight w:val="152"/>
        </w:trPr>
        <w:tc>
          <w:tcPr>
            <w:tcW w:w="1877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63" w:rsidTr="00E310DC">
        <w:trPr>
          <w:trHeight w:val="58"/>
        </w:trPr>
        <w:tc>
          <w:tcPr>
            <w:tcW w:w="1877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63" w:rsidTr="00E310DC">
        <w:trPr>
          <w:trHeight w:val="58"/>
        </w:trPr>
        <w:tc>
          <w:tcPr>
            <w:tcW w:w="1877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63" w:rsidTr="00E310DC">
        <w:trPr>
          <w:trHeight w:val="163"/>
        </w:trPr>
        <w:tc>
          <w:tcPr>
            <w:tcW w:w="1877" w:type="dxa"/>
            <w:shd w:val="clear" w:color="auto" w:fill="D9D9D9"/>
            <w:vAlign w:val="center"/>
          </w:tcPr>
          <w:p w:rsidR="00863663" w:rsidRDefault="00863663" w:rsidP="006C404C">
            <w:pPr>
              <w:pStyle w:val="Texto-Corp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12h–13h</w:t>
            </w:r>
          </w:p>
        </w:tc>
        <w:tc>
          <w:tcPr>
            <w:tcW w:w="7729" w:type="dxa"/>
            <w:gridSpan w:val="3"/>
            <w:shd w:val="clear" w:color="auto" w:fill="D9D9D9"/>
            <w:vAlign w:val="center"/>
          </w:tcPr>
          <w:p w:rsidR="00863663" w:rsidRDefault="00863663" w:rsidP="00A52E3A">
            <w:pPr>
              <w:pStyle w:val="Texto-Corp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ALMOÇO</w:t>
            </w:r>
          </w:p>
        </w:tc>
      </w:tr>
      <w:tr w:rsidR="00863663" w:rsidTr="00E310DC">
        <w:trPr>
          <w:trHeight w:val="182"/>
        </w:trPr>
        <w:tc>
          <w:tcPr>
            <w:tcW w:w="1877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63" w:rsidTr="00E310DC">
        <w:trPr>
          <w:trHeight w:val="58"/>
        </w:trPr>
        <w:tc>
          <w:tcPr>
            <w:tcW w:w="1877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3663" w:rsidTr="00E310DC">
        <w:trPr>
          <w:trHeight w:val="58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3663" w:rsidRDefault="00863663" w:rsidP="006C404C">
            <w:pPr>
              <w:pStyle w:val="Texto-Corp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9061C" w:rsidRDefault="0089061C" w:rsidP="0089061C">
      <w:pPr>
        <w:rPr>
          <w:rFonts w:ascii="Calibri" w:hAnsi="Calibri" w:cs="Calibri"/>
          <w:sz w:val="22"/>
          <w:szCs w:val="22"/>
        </w:rPr>
      </w:pPr>
    </w:p>
    <w:p w:rsidR="00D47A79" w:rsidRDefault="00D47A79" w:rsidP="0089061C">
      <w:pPr>
        <w:rPr>
          <w:rFonts w:ascii="Calibri" w:hAnsi="Calibri" w:cs="Calibri"/>
          <w:sz w:val="22"/>
          <w:szCs w:val="22"/>
        </w:rPr>
      </w:pPr>
    </w:p>
    <w:p w:rsidR="0089061C" w:rsidRDefault="006C404C" w:rsidP="00D47A79">
      <w:pPr>
        <w:ind w:left="1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Obs.</w:t>
      </w:r>
      <w:r w:rsidR="0089061C">
        <w:rPr>
          <w:rFonts w:ascii="Calibri" w:hAnsi="Calibri" w:cs="Calibri"/>
          <w:bCs/>
          <w:sz w:val="22"/>
          <w:szCs w:val="22"/>
        </w:rPr>
        <w:t>:</w:t>
      </w:r>
      <w:r w:rsidR="0089061C">
        <w:rPr>
          <w:rFonts w:ascii="Calibri" w:hAnsi="Calibri" w:cs="Calibri"/>
          <w:sz w:val="22"/>
          <w:szCs w:val="22"/>
        </w:rPr>
        <w:t xml:space="preserve"> Este plano poderá ser alterado ao longo da auditoria.</w:t>
      </w:r>
    </w:p>
    <w:sectPr w:rsidR="0089061C" w:rsidSect="006C404C">
      <w:headerReference w:type="default" r:id="rId7"/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F17" w:rsidRDefault="00230F17">
      <w:r>
        <w:separator/>
      </w:r>
    </w:p>
  </w:endnote>
  <w:endnote w:type="continuationSeparator" w:id="0">
    <w:p w:rsidR="00230F17" w:rsidRDefault="0023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F17" w:rsidRDefault="00230F17">
      <w:r>
        <w:separator/>
      </w:r>
    </w:p>
  </w:footnote>
  <w:footnote w:type="continuationSeparator" w:id="0">
    <w:p w:rsidR="00230F17" w:rsidRDefault="0023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954"/>
      <w:gridCol w:w="1701"/>
    </w:tblGrid>
    <w:tr w:rsidR="006C404C" w:rsidRPr="009257F2">
      <w:trPr>
        <w:trHeight w:val="492"/>
      </w:trPr>
      <w:tc>
        <w:tcPr>
          <w:tcW w:w="19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6C404C" w:rsidRPr="00D52DD6" w:rsidRDefault="00DF353D" w:rsidP="006C404C">
          <w:pPr>
            <w:pStyle w:val="Cabealho"/>
            <w:jc w:val="center"/>
            <w:rPr>
              <w:rFonts w:eastAsia="Calibri"/>
              <w:sz w:val="20"/>
            </w:rPr>
          </w:pPr>
          <w:r w:rsidRPr="00A2464B">
            <w:rPr>
              <w:noProof/>
            </w:rPr>
            <w:drawing>
              <wp:inline distT="0" distB="0" distL="0" distR="0">
                <wp:extent cx="1019175" cy="98107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C404C" w:rsidRPr="006C404C" w:rsidRDefault="006C404C" w:rsidP="006C404C">
          <w:pPr>
            <w:pStyle w:val="Cabealho"/>
            <w:jc w:val="center"/>
            <w:rPr>
              <w:rFonts w:ascii="Calibri" w:eastAsia="Calibri" w:hAnsi="Calibri" w:cs="Calibri"/>
              <w:sz w:val="20"/>
            </w:rPr>
          </w:pPr>
          <w:r w:rsidRPr="006C404C">
            <w:rPr>
              <w:rFonts w:ascii="Calibri" w:eastAsia="Calibri" w:hAnsi="Calibri" w:cs="Calibri"/>
              <w:sz w:val="20"/>
            </w:rPr>
            <w:t>Prefeitura Municipal de Niterói</w:t>
          </w:r>
        </w:p>
        <w:p w:rsidR="006C404C" w:rsidRDefault="006C404C" w:rsidP="006C404C">
          <w:pPr>
            <w:pStyle w:val="Cabealho"/>
            <w:jc w:val="center"/>
            <w:rPr>
              <w:rFonts w:ascii="Calibri" w:eastAsia="Calibri" w:hAnsi="Calibri" w:cs="Calibri"/>
              <w:b/>
              <w:bCs/>
              <w:sz w:val="20"/>
            </w:rPr>
          </w:pPr>
          <w:r w:rsidRPr="006C404C">
            <w:rPr>
              <w:rFonts w:ascii="Calibri" w:eastAsia="Calibri" w:hAnsi="Calibri" w:cs="Calibri"/>
              <w:sz w:val="20"/>
            </w:rPr>
            <w:t>Secretaria Municipal da Fazenda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404C" w:rsidRDefault="006C404C" w:rsidP="006C404C">
          <w:pPr>
            <w:pStyle w:val="Cabealho"/>
            <w:jc w:val="center"/>
            <w:rPr>
              <w:rFonts w:ascii="Calibri" w:eastAsia="Calibri" w:hAnsi="Calibri" w:cs="Calibri"/>
              <w:sz w:val="18"/>
              <w:szCs w:val="18"/>
            </w:rPr>
          </w:pPr>
          <w:r w:rsidRPr="006C404C">
            <w:rPr>
              <w:rFonts w:ascii="Calibri" w:eastAsia="Calibri" w:hAnsi="Calibri" w:cs="Calibri"/>
              <w:sz w:val="18"/>
              <w:szCs w:val="18"/>
            </w:rPr>
            <w:t xml:space="preserve">Código: </w:t>
          </w:r>
        </w:p>
        <w:p w:rsidR="006C404C" w:rsidRPr="006C404C" w:rsidRDefault="006C404C" w:rsidP="006C404C">
          <w:pPr>
            <w:pStyle w:val="Cabealho"/>
            <w:jc w:val="center"/>
            <w:rPr>
              <w:rFonts w:ascii="Calibri" w:eastAsia="Calibri" w:hAnsi="Calibri" w:cs="Calibri"/>
              <w:sz w:val="18"/>
              <w:szCs w:val="18"/>
            </w:rPr>
          </w:pPr>
          <w:r w:rsidRPr="006C404C">
            <w:rPr>
              <w:rFonts w:ascii="Calibri" w:eastAsia="Calibri" w:hAnsi="Calibri" w:cs="Calibri"/>
              <w:sz w:val="18"/>
              <w:szCs w:val="18"/>
            </w:rPr>
            <w:t>FORM-SMF-07</w:t>
          </w:r>
        </w:p>
      </w:tc>
    </w:tr>
    <w:tr w:rsidR="006C404C" w:rsidRPr="009257F2">
      <w:trPr>
        <w:trHeight w:val="492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C404C" w:rsidRPr="00A2464B" w:rsidRDefault="006C404C" w:rsidP="006C404C">
          <w:pPr>
            <w:pStyle w:val="Cabealho"/>
            <w:jc w:val="center"/>
            <w:rPr>
              <w:noProof/>
            </w:rPr>
          </w:pPr>
        </w:p>
      </w:tc>
      <w:tc>
        <w:tcPr>
          <w:tcW w:w="59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C404C" w:rsidRDefault="006C404C" w:rsidP="006C404C">
          <w:pPr>
            <w:pStyle w:val="Cabealho"/>
            <w:jc w:val="center"/>
            <w:rPr>
              <w:rFonts w:ascii="Calibri" w:eastAsia="Calibri" w:hAnsi="Calibri" w:cs="Calibri"/>
              <w:b/>
              <w:bCs/>
              <w:sz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404C" w:rsidRPr="006C404C" w:rsidRDefault="006C404C" w:rsidP="006C404C">
          <w:pPr>
            <w:pStyle w:val="Cabealho"/>
            <w:jc w:val="center"/>
            <w:rPr>
              <w:rFonts w:ascii="Calibri" w:eastAsia="Calibri" w:hAnsi="Calibri" w:cs="Calibri"/>
              <w:sz w:val="18"/>
              <w:szCs w:val="18"/>
            </w:rPr>
          </w:pPr>
          <w:r w:rsidRPr="006C404C">
            <w:rPr>
              <w:rFonts w:ascii="Calibri" w:eastAsia="Calibri" w:hAnsi="Calibri" w:cs="Calibri"/>
              <w:sz w:val="18"/>
              <w:szCs w:val="18"/>
            </w:rPr>
            <w:t>Rev.: 00</w:t>
          </w:r>
        </w:p>
      </w:tc>
    </w:tr>
    <w:tr w:rsidR="006C404C" w:rsidRPr="009257F2">
      <w:trPr>
        <w:trHeight w:val="535"/>
      </w:trPr>
      <w:tc>
        <w:tcPr>
          <w:tcW w:w="19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6C404C" w:rsidRPr="00A2464B" w:rsidRDefault="006C404C" w:rsidP="006C404C">
          <w:pPr>
            <w:pStyle w:val="Cabealho"/>
            <w:jc w:val="center"/>
            <w:rPr>
              <w:noProof/>
            </w:rPr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C404C" w:rsidRPr="006C404C" w:rsidRDefault="006C404C" w:rsidP="006C404C">
          <w:pPr>
            <w:pStyle w:val="Cabealho"/>
            <w:jc w:val="center"/>
            <w:rPr>
              <w:rFonts w:ascii="Calibri" w:eastAsia="Calibri" w:hAnsi="Calibri" w:cs="Calibri"/>
              <w:b/>
              <w:bCs/>
              <w:sz w:val="22"/>
              <w:szCs w:val="22"/>
            </w:rPr>
          </w:pPr>
          <w:r w:rsidRPr="006C404C">
            <w:rPr>
              <w:rFonts w:ascii="Calibri" w:eastAsia="Calibri" w:hAnsi="Calibri" w:cs="Calibri"/>
              <w:b/>
              <w:bCs/>
              <w:sz w:val="22"/>
              <w:szCs w:val="22"/>
            </w:rPr>
            <w:t>PLANO DE AUDITORIA INTERNA DO SGQ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404C" w:rsidRPr="006C404C" w:rsidRDefault="006C404C" w:rsidP="006C404C">
          <w:pPr>
            <w:pStyle w:val="Cabealho"/>
            <w:jc w:val="center"/>
            <w:rPr>
              <w:rFonts w:ascii="Calibri" w:eastAsia="Calibri" w:hAnsi="Calibri" w:cs="Calibri"/>
              <w:sz w:val="18"/>
              <w:szCs w:val="18"/>
            </w:rPr>
          </w:pPr>
          <w:r w:rsidRPr="006C404C">
            <w:rPr>
              <w:rFonts w:ascii="Calibri" w:eastAsia="Calibri" w:hAnsi="Calibri" w:cs="Calibri"/>
              <w:sz w:val="18"/>
              <w:szCs w:val="18"/>
            </w:rPr>
            <w:t xml:space="preserve">Página </w:t>
          </w:r>
          <w:r w:rsidRPr="006C404C">
            <w:rPr>
              <w:rFonts w:ascii="Calibri" w:eastAsia="Calibri" w:hAnsi="Calibri" w:cs="Calibri"/>
              <w:sz w:val="18"/>
              <w:szCs w:val="18"/>
            </w:rPr>
            <w:fldChar w:fldCharType="begin"/>
          </w:r>
          <w:r w:rsidRPr="006C404C">
            <w:rPr>
              <w:rFonts w:ascii="Calibri" w:eastAsia="Calibri" w:hAnsi="Calibri" w:cs="Calibri"/>
              <w:sz w:val="18"/>
              <w:szCs w:val="18"/>
            </w:rPr>
            <w:instrText>PAGE</w:instrText>
          </w:r>
          <w:r w:rsidRPr="006C404C">
            <w:rPr>
              <w:rFonts w:ascii="Calibri" w:eastAsia="Calibri" w:hAnsi="Calibri" w:cs="Calibri"/>
              <w:sz w:val="18"/>
              <w:szCs w:val="18"/>
            </w:rPr>
            <w:fldChar w:fldCharType="separate"/>
          </w:r>
          <w:r w:rsidRPr="006C404C">
            <w:rPr>
              <w:rFonts w:ascii="Calibri" w:eastAsia="Calibri" w:hAnsi="Calibri" w:cs="Calibri"/>
              <w:sz w:val="18"/>
              <w:szCs w:val="18"/>
            </w:rPr>
            <w:t>1</w:t>
          </w:r>
          <w:r w:rsidRPr="006C404C">
            <w:rPr>
              <w:rFonts w:ascii="Calibri" w:eastAsia="Calibri" w:hAnsi="Calibri" w:cs="Calibri"/>
              <w:sz w:val="18"/>
              <w:szCs w:val="18"/>
            </w:rPr>
            <w:fldChar w:fldCharType="end"/>
          </w:r>
          <w:r w:rsidRPr="006C404C">
            <w:rPr>
              <w:rFonts w:ascii="Calibri" w:eastAsia="Calibri" w:hAnsi="Calibri" w:cs="Calibri"/>
              <w:sz w:val="18"/>
              <w:szCs w:val="18"/>
            </w:rPr>
            <w:t xml:space="preserve"> de </w:t>
          </w:r>
          <w:r w:rsidRPr="006C404C">
            <w:rPr>
              <w:rFonts w:ascii="Calibri" w:eastAsia="Calibri" w:hAnsi="Calibri" w:cs="Calibri"/>
              <w:sz w:val="18"/>
              <w:szCs w:val="18"/>
            </w:rPr>
            <w:fldChar w:fldCharType="begin"/>
          </w:r>
          <w:r w:rsidRPr="006C404C">
            <w:rPr>
              <w:rFonts w:ascii="Calibri" w:eastAsia="Calibri" w:hAnsi="Calibri" w:cs="Calibri"/>
              <w:sz w:val="18"/>
              <w:szCs w:val="18"/>
            </w:rPr>
            <w:instrText>NUMPAGES</w:instrText>
          </w:r>
          <w:r w:rsidRPr="006C404C">
            <w:rPr>
              <w:rFonts w:ascii="Calibri" w:eastAsia="Calibri" w:hAnsi="Calibri" w:cs="Calibri"/>
              <w:sz w:val="18"/>
              <w:szCs w:val="18"/>
            </w:rPr>
            <w:fldChar w:fldCharType="separate"/>
          </w:r>
          <w:r w:rsidRPr="006C404C">
            <w:rPr>
              <w:rFonts w:ascii="Calibri" w:eastAsia="Calibri" w:hAnsi="Calibri" w:cs="Calibri"/>
              <w:sz w:val="18"/>
              <w:szCs w:val="18"/>
            </w:rPr>
            <w:t>3</w:t>
          </w:r>
          <w:r w:rsidRPr="006C404C">
            <w:rPr>
              <w:rFonts w:ascii="Calibri" w:eastAsia="Calibri" w:hAnsi="Calibri" w:cs="Calibri"/>
              <w:sz w:val="18"/>
              <w:szCs w:val="18"/>
            </w:rPr>
            <w:fldChar w:fldCharType="end"/>
          </w:r>
        </w:p>
      </w:tc>
    </w:tr>
  </w:tbl>
  <w:p w:rsidR="00816BBB" w:rsidRPr="009E4C32" w:rsidRDefault="00816BBB" w:rsidP="00816BBB">
    <w:pPr>
      <w:rPr>
        <w:rFonts w:ascii="Arial" w:hAnsi="Arial"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1C"/>
    <w:rsid w:val="000300AC"/>
    <w:rsid w:val="00123D68"/>
    <w:rsid w:val="00161827"/>
    <w:rsid w:val="00215AF2"/>
    <w:rsid w:val="00230F17"/>
    <w:rsid w:val="00250E1F"/>
    <w:rsid w:val="002C7FEC"/>
    <w:rsid w:val="002E02E9"/>
    <w:rsid w:val="003C6228"/>
    <w:rsid w:val="003E188A"/>
    <w:rsid w:val="003E579D"/>
    <w:rsid w:val="0042083F"/>
    <w:rsid w:val="00455042"/>
    <w:rsid w:val="00486E9C"/>
    <w:rsid w:val="00577171"/>
    <w:rsid w:val="005D61BC"/>
    <w:rsid w:val="006608FA"/>
    <w:rsid w:val="0069773A"/>
    <w:rsid w:val="006A2567"/>
    <w:rsid w:val="006A4FCC"/>
    <w:rsid w:val="006C404C"/>
    <w:rsid w:val="006D3C57"/>
    <w:rsid w:val="007629C8"/>
    <w:rsid w:val="00794C27"/>
    <w:rsid w:val="007A210A"/>
    <w:rsid w:val="007E4AF2"/>
    <w:rsid w:val="008135BE"/>
    <w:rsid w:val="00816BBB"/>
    <w:rsid w:val="00854CED"/>
    <w:rsid w:val="00863663"/>
    <w:rsid w:val="0089061C"/>
    <w:rsid w:val="00904462"/>
    <w:rsid w:val="00973494"/>
    <w:rsid w:val="00997E29"/>
    <w:rsid w:val="009E459D"/>
    <w:rsid w:val="009F476C"/>
    <w:rsid w:val="009F5B30"/>
    <w:rsid w:val="00A52E3A"/>
    <w:rsid w:val="00AB401A"/>
    <w:rsid w:val="00B1537F"/>
    <w:rsid w:val="00C315FD"/>
    <w:rsid w:val="00C60C8B"/>
    <w:rsid w:val="00D013EC"/>
    <w:rsid w:val="00D03171"/>
    <w:rsid w:val="00D47A79"/>
    <w:rsid w:val="00D57B15"/>
    <w:rsid w:val="00DF33B9"/>
    <w:rsid w:val="00DF353D"/>
    <w:rsid w:val="00E310DC"/>
    <w:rsid w:val="00E83378"/>
    <w:rsid w:val="00E93293"/>
    <w:rsid w:val="00ED0BCB"/>
    <w:rsid w:val="00F63B64"/>
    <w:rsid w:val="00F82AD5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1ED9D64B-B1FD-48A9-B9C5-DAB81EE5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061C"/>
    <w:rPr>
      <w:rFonts w:eastAsia="Times New Roman"/>
      <w:sz w:val="24"/>
      <w:szCs w:val="24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89061C"/>
    <w:pPr>
      <w:widowControl w:val="0"/>
      <w:tabs>
        <w:tab w:val="center" w:pos="4320"/>
        <w:tab w:val="right" w:pos="8640"/>
      </w:tabs>
    </w:pPr>
    <w:rPr>
      <w:rFonts w:ascii="CG Times (WN)" w:hAnsi="CG Times (WN)"/>
      <w:szCs w:val="20"/>
    </w:rPr>
  </w:style>
  <w:style w:type="paragraph" w:styleId="Rodap">
    <w:name w:val="footer"/>
    <w:basedOn w:val="Normal"/>
    <w:rsid w:val="0089061C"/>
    <w:pPr>
      <w:widowControl w:val="0"/>
      <w:tabs>
        <w:tab w:val="center" w:pos="4320"/>
        <w:tab w:val="right" w:pos="8640"/>
      </w:tabs>
    </w:pPr>
    <w:rPr>
      <w:rFonts w:ascii="CG Times (WN)" w:hAnsi="CG Times (WN)"/>
      <w:szCs w:val="20"/>
    </w:rPr>
  </w:style>
  <w:style w:type="table" w:styleId="Tabelacomgrade">
    <w:name w:val="Table Grid"/>
    <w:basedOn w:val="Tabelanormal"/>
    <w:rsid w:val="0089061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-Cdigo">
    <w:name w:val="Rodapé - Código"/>
    <w:basedOn w:val="Normal"/>
    <w:rsid w:val="0089061C"/>
    <w:rPr>
      <w:rFonts w:ascii="Arial" w:hAnsi="Arial"/>
      <w:b/>
      <w:caps/>
      <w:sz w:val="20"/>
    </w:rPr>
  </w:style>
  <w:style w:type="paragraph" w:customStyle="1" w:styleId="Rodap-Controle">
    <w:name w:val="Rodapé - Controle"/>
    <w:basedOn w:val="Normal"/>
    <w:rsid w:val="0089061C"/>
    <w:pPr>
      <w:jc w:val="center"/>
    </w:pPr>
    <w:rPr>
      <w:rFonts w:ascii="Arial" w:hAnsi="Arial"/>
      <w:b/>
      <w:sz w:val="20"/>
    </w:rPr>
  </w:style>
  <w:style w:type="paragraph" w:customStyle="1" w:styleId="Rodap-NmerodaPgina">
    <w:name w:val="Rodapé - Número da Página"/>
    <w:basedOn w:val="Rodap-Controle"/>
    <w:rsid w:val="0089061C"/>
    <w:pPr>
      <w:jc w:val="right"/>
    </w:pPr>
  </w:style>
  <w:style w:type="paragraph" w:customStyle="1" w:styleId="Texto-Corpo">
    <w:name w:val="Texto - Corpo"/>
    <w:basedOn w:val="Normal"/>
    <w:rsid w:val="0089061C"/>
    <w:pPr>
      <w:jc w:val="both"/>
    </w:pPr>
    <w:rPr>
      <w:rFonts w:ascii="Arial" w:hAnsi="Arial"/>
      <w:sz w:val="20"/>
    </w:rPr>
  </w:style>
  <w:style w:type="character" w:customStyle="1" w:styleId="CabealhoChar">
    <w:name w:val="Cabeçalho Char"/>
    <w:link w:val="Cabealho"/>
    <w:uiPriority w:val="99"/>
    <w:rsid w:val="006C404C"/>
    <w:rPr>
      <w:rFonts w:ascii="CG Times (WN)" w:eastAsia="Times New Roman" w:hAnsi="CG Times (WN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FB6F169984164DB61E357FF3F48045" ma:contentTypeVersion="6" ma:contentTypeDescription="Crie um novo documento." ma:contentTypeScope="" ma:versionID="e35ad4f41c7df92df5de9a1f11ad9adc">
  <xsd:schema xmlns:xsd="http://www.w3.org/2001/XMLSchema" xmlns:xs="http://www.w3.org/2001/XMLSchema" xmlns:p="http://schemas.microsoft.com/office/2006/metadata/properties" xmlns:ns2="30b81416-a7d2-4b9f-bbbc-e4be9d04d9c5" xmlns:ns3="2e033d15-86ca-4a7a-8d7a-ee28f1cc492d" targetNamespace="http://schemas.microsoft.com/office/2006/metadata/properties" ma:root="true" ma:fieldsID="4dfb9ca72c737179230fbe33045b0f53" ns2:_="" ns3:_="">
    <xsd:import namespace="30b81416-a7d2-4b9f-bbbc-e4be9d04d9c5"/>
    <xsd:import namespace="2e033d15-86ca-4a7a-8d7a-ee28f1cc4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416-a7d2-4b9f-bbbc-e4be9d04d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33d15-86ca-4a7a-8d7a-ee28f1cc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33d15-86ca-4a7a-8d7a-ee28f1cc492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7AA4121-6F61-4ADA-B10B-D1393003F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92472A-4EF6-48DA-9C33-6737E9FF36F6}"/>
</file>

<file path=customXml/itemProps3.xml><?xml version="1.0" encoding="utf-8"?>
<ds:datastoreItem xmlns:ds="http://schemas.openxmlformats.org/officeDocument/2006/customXml" ds:itemID="{F82B8BD5-715F-4FBF-A13B-454E74602A97}"/>
</file>

<file path=customXml/itemProps4.xml><?xml version="1.0" encoding="utf-8"?>
<ds:datastoreItem xmlns:ds="http://schemas.openxmlformats.org/officeDocument/2006/customXml" ds:itemID="{1AEB2EE6-0656-4D1C-819F-96A27B1A05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GERAIS</vt:lpstr>
    </vt:vector>
  </TitlesOfParts>
  <Company>HGB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cp:lastModifiedBy>Agendamento Fazenda</cp:lastModifiedBy>
  <cp:revision>3</cp:revision>
  <dcterms:created xsi:type="dcterms:W3CDTF">2023-06-17T05:32:00Z</dcterms:created>
  <dcterms:modified xsi:type="dcterms:W3CDTF">2023-06-17T05:32:00Z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0x01010052FB6F169984164DB61E357FF3F48045</vt:lpwstr>
  </property>
  <property fmtid="{D5CDD505-2E9C-101B-9397-08002B2CF9AE}" pid="3" name="Order">
    <vt:r8>752900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